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825600">
    <v:background id="_x0000_s1025" o:bwmode="white" fillcolor="#825600" o:targetscreensize="1024,768">
      <v:fill color2="#ffa800" angle="-135" colors="0 #825600;8520f #ffa800;18350f #825600;28180f #ffa800;38011f #825600;47186f #ffa800;57016f #825600;1 #ffa800" method="none" focus="100%" type="gradient"/>
    </v:background>
  </w:background>
  <w:body>
    <w:p w:rsidR="00CC2927" w:rsidRDefault="00CC2927" w:rsidP="00CC2927">
      <w:pPr>
        <w:jc w:val="right"/>
      </w:pPr>
      <w:r>
        <w:t xml:space="preserve">Приложение </w:t>
      </w:r>
    </w:p>
    <w:p w:rsidR="009D2347" w:rsidRPr="00D6069D" w:rsidRDefault="009D2347" w:rsidP="00CC2927">
      <w:pPr>
        <w:jc w:val="right"/>
        <w:rPr>
          <w:sz w:val="14"/>
        </w:rPr>
      </w:pPr>
    </w:p>
    <w:p w:rsidR="00414F74" w:rsidRPr="00D6069D" w:rsidRDefault="00000752" w:rsidP="00414F74">
      <w:pPr>
        <w:rPr>
          <w:b/>
          <w:color w:val="000000" w:themeColor="text1"/>
          <w:sz w:val="44"/>
          <w:szCs w:val="44"/>
        </w:rPr>
      </w:pPr>
      <w:r w:rsidRPr="00D6069D">
        <w:rPr>
          <w:b/>
          <w:color w:val="000000" w:themeColor="text1"/>
          <w:sz w:val="44"/>
          <w:szCs w:val="44"/>
        </w:rPr>
        <w:t xml:space="preserve">УЧРЕЖДЕНИЕ ОБРАЗОВАНИЯ </w:t>
      </w:r>
    </w:p>
    <w:p w:rsidR="00414F74" w:rsidRPr="00D6069D" w:rsidRDefault="00414F74" w:rsidP="00414F74">
      <w:pPr>
        <w:rPr>
          <w:b/>
          <w:color w:val="000000" w:themeColor="text1"/>
          <w:sz w:val="72"/>
          <w:szCs w:val="44"/>
        </w:rPr>
      </w:pPr>
      <w:r w:rsidRPr="00D6069D">
        <w:rPr>
          <w:b/>
          <w:color w:val="000000" w:themeColor="text1"/>
          <w:sz w:val="72"/>
          <w:szCs w:val="44"/>
        </w:rPr>
        <w:t>«МИНСКИЙ ГОСУДАРСТВЕННЫЙ ОБЛАСТНОЙ КОЛЛЕДЖ»</w:t>
      </w:r>
    </w:p>
    <w:p w:rsidR="00061FD6" w:rsidRPr="00061FD6" w:rsidRDefault="00061FD6" w:rsidP="00061FD6">
      <w:pPr>
        <w:rPr>
          <w:sz w:val="20"/>
        </w:rPr>
      </w:pPr>
    </w:p>
    <w:p w:rsidR="00414F74" w:rsidRPr="00A2161E" w:rsidRDefault="00061FD6">
      <w:pPr>
        <w:rPr>
          <w:sz w:val="44"/>
        </w:rPr>
      </w:pPr>
      <w:r w:rsidRPr="00A2161E">
        <w:rPr>
          <w:sz w:val="44"/>
        </w:rPr>
        <w:t xml:space="preserve">приглашает </w:t>
      </w:r>
      <w:r w:rsidR="00E32A48" w:rsidRPr="00A2161E">
        <w:rPr>
          <w:sz w:val="44"/>
        </w:rPr>
        <w:t>на</w:t>
      </w:r>
    </w:p>
    <w:p w:rsidR="00E32A48" w:rsidRPr="00E32A48" w:rsidRDefault="00E32A48">
      <w:pPr>
        <w:rPr>
          <w:sz w:val="18"/>
          <w:szCs w:val="18"/>
        </w:rPr>
      </w:pPr>
    </w:p>
    <w:p w:rsidR="00A31700" w:rsidRPr="00D6069D" w:rsidRDefault="00607562">
      <w:pPr>
        <w:rPr>
          <w:b/>
          <w:sz w:val="56"/>
        </w:rPr>
      </w:pPr>
      <w:r w:rsidRPr="00D6069D">
        <w:rPr>
          <w:b/>
          <w:sz w:val="56"/>
        </w:rPr>
        <w:t>Д</w:t>
      </w:r>
      <w:r w:rsidR="00414F74" w:rsidRPr="00D6069D">
        <w:rPr>
          <w:b/>
          <w:sz w:val="56"/>
        </w:rPr>
        <w:t>Н</w:t>
      </w:r>
      <w:r w:rsidRPr="00D6069D">
        <w:rPr>
          <w:b/>
          <w:sz w:val="56"/>
        </w:rPr>
        <w:t>И</w:t>
      </w:r>
      <w:r w:rsidR="00414F74" w:rsidRPr="00D6069D">
        <w:rPr>
          <w:b/>
          <w:sz w:val="56"/>
        </w:rPr>
        <w:t xml:space="preserve"> ОТКРЫТЫХ ДВЕРЕЙ</w:t>
      </w:r>
    </w:p>
    <w:p w:rsidR="00414F74" w:rsidRDefault="00414F74"/>
    <w:p w:rsidR="00A2161E" w:rsidRDefault="00A2161E" w:rsidP="00A2161E">
      <w:pPr>
        <w:rPr>
          <w:b/>
          <w:sz w:val="44"/>
        </w:rPr>
      </w:pPr>
      <w:r>
        <w:rPr>
          <w:b/>
          <w:sz w:val="52"/>
        </w:rPr>
        <w:t>1</w:t>
      </w:r>
      <w:r w:rsidR="00FB5C37">
        <w:rPr>
          <w:b/>
          <w:sz w:val="52"/>
        </w:rPr>
        <w:t>6</w:t>
      </w:r>
      <w:r>
        <w:rPr>
          <w:b/>
          <w:sz w:val="52"/>
        </w:rPr>
        <w:t xml:space="preserve"> </w:t>
      </w:r>
      <w:r w:rsidR="00B3612E">
        <w:rPr>
          <w:b/>
          <w:sz w:val="52"/>
        </w:rPr>
        <w:t>февраля</w:t>
      </w:r>
      <w:r>
        <w:rPr>
          <w:b/>
          <w:sz w:val="52"/>
        </w:rPr>
        <w:t xml:space="preserve"> 202</w:t>
      </w:r>
      <w:r w:rsidR="00B3612E">
        <w:rPr>
          <w:b/>
          <w:sz w:val="52"/>
        </w:rPr>
        <w:t>4</w:t>
      </w:r>
      <w:r>
        <w:rPr>
          <w:b/>
          <w:sz w:val="52"/>
        </w:rPr>
        <w:t xml:space="preserve"> г. </w:t>
      </w:r>
      <w:r w:rsidRPr="00414F74">
        <w:rPr>
          <w:b/>
          <w:sz w:val="44"/>
        </w:rPr>
        <w:t>(</w:t>
      </w:r>
      <w:r>
        <w:rPr>
          <w:b/>
          <w:sz w:val="44"/>
        </w:rPr>
        <w:t>начало</w:t>
      </w:r>
      <w:r w:rsidRPr="00414F74">
        <w:rPr>
          <w:b/>
          <w:sz w:val="44"/>
        </w:rPr>
        <w:t xml:space="preserve"> </w:t>
      </w:r>
      <w:r>
        <w:rPr>
          <w:b/>
          <w:sz w:val="44"/>
        </w:rPr>
        <w:t xml:space="preserve">в </w:t>
      </w:r>
      <w:r w:rsidRPr="00414F74">
        <w:rPr>
          <w:b/>
          <w:sz w:val="44"/>
        </w:rPr>
        <w:t xml:space="preserve">16:00) </w:t>
      </w:r>
      <w:r>
        <w:rPr>
          <w:b/>
          <w:sz w:val="44"/>
        </w:rPr>
        <w:t xml:space="preserve"> </w:t>
      </w:r>
    </w:p>
    <w:p w:rsidR="00A2161E" w:rsidRPr="0024786D" w:rsidRDefault="00A2161E" w:rsidP="00A2161E">
      <w:pPr>
        <w:rPr>
          <w:sz w:val="22"/>
        </w:rPr>
      </w:pPr>
    </w:p>
    <w:p w:rsidR="00A2161E" w:rsidRDefault="00FB5C37" w:rsidP="00A2161E">
      <w:pPr>
        <w:rPr>
          <w:b/>
          <w:sz w:val="52"/>
        </w:rPr>
      </w:pPr>
      <w:r>
        <w:rPr>
          <w:b/>
          <w:sz w:val="52"/>
        </w:rPr>
        <w:t>17</w:t>
      </w:r>
      <w:r w:rsidR="00A2161E">
        <w:rPr>
          <w:b/>
          <w:sz w:val="52"/>
        </w:rPr>
        <w:t xml:space="preserve"> </w:t>
      </w:r>
      <w:r w:rsidR="00B3612E">
        <w:rPr>
          <w:b/>
          <w:sz w:val="52"/>
        </w:rPr>
        <w:t>февраля</w:t>
      </w:r>
      <w:r w:rsidR="00A2161E">
        <w:rPr>
          <w:b/>
          <w:sz w:val="52"/>
        </w:rPr>
        <w:t xml:space="preserve"> 202</w:t>
      </w:r>
      <w:r w:rsidR="00B3612E">
        <w:rPr>
          <w:b/>
          <w:sz w:val="52"/>
        </w:rPr>
        <w:t>4</w:t>
      </w:r>
      <w:r w:rsidR="00A2161E">
        <w:rPr>
          <w:b/>
          <w:sz w:val="52"/>
        </w:rPr>
        <w:t xml:space="preserve"> г. </w:t>
      </w:r>
      <w:r w:rsidR="00A2161E" w:rsidRPr="00414F74">
        <w:rPr>
          <w:b/>
          <w:sz w:val="44"/>
        </w:rPr>
        <w:t>(</w:t>
      </w:r>
      <w:r w:rsidR="00A2161E">
        <w:rPr>
          <w:b/>
          <w:sz w:val="44"/>
        </w:rPr>
        <w:t>начало в</w:t>
      </w:r>
      <w:r w:rsidR="00A2161E" w:rsidRPr="00414F74">
        <w:rPr>
          <w:b/>
          <w:sz w:val="44"/>
        </w:rPr>
        <w:t xml:space="preserve"> 1</w:t>
      </w:r>
      <w:r w:rsidR="007C1A70">
        <w:rPr>
          <w:b/>
          <w:sz w:val="44"/>
        </w:rPr>
        <w:t>1</w:t>
      </w:r>
      <w:r w:rsidR="00A2161E" w:rsidRPr="00414F74">
        <w:rPr>
          <w:b/>
          <w:sz w:val="44"/>
        </w:rPr>
        <w:t>:00)</w:t>
      </w:r>
    </w:p>
    <w:p w:rsidR="00414F74" w:rsidRDefault="00414F74">
      <w:pPr>
        <w:rPr>
          <w:sz w:val="32"/>
        </w:rPr>
      </w:pPr>
    </w:p>
    <w:p w:rsidR="00A926D3" w:rsidRDefault="00A926D3">
      <w:pPr>
        <w:rPr>
          <w:sz w:val="32"/>
        </w:rPr>
      </w:pPr>
    </w:p>
    <w:p w:rsidR="00000752" w:rsidRPr="00E32A48" w:rsidRDefault="00000752" w:rsidP="00000752">
      <w:pPr>
        <w:spacing w:after="120"/>
        <w:rPr>
          <w:b/>
          <w:sz w:val="40"/>
          <w:u w:val="single"/>
        </w:rPr>
      </w:pPr>
      <w:r w:rsidRPr="00E32A48">
        <w:rPr>
          <w:b/>
          <w:sz w:val="40"/>
          <w:u w:val="single"/>
        </w:rPr>
        <w:t xml:space="preserve">В программе </w:t>
      </w:r>
      <w:r w:rsidR="00607562" w:rsidRPr="00E32A48">
        <w:rPr>
          <w:b/>
          <w:sz w:val="40"/>
          <w:u w:val="single"/>
        </w:rPr>
        <w:t xml:space="preserve">дня </w:t>
      </w:r>
      <w:r w:rsidRPr="00E32A48">
        <w:rPr>
          <w:b/>
          <w:sz w:val="40"/>
          <w:u w:val="single"/>
        </w:rPr>
        <w:t>1</w:t>
      </w:r>
      <w:r w:rsidR="00FB5C37">
        <w:rPr>
          <w:b/>
          <w:sz w:val="40"/>
          <w:u w:val="single"/>
        </w:rPr>
        <w:t>6</w:t>
      </w:r>
      <w:r w:rsidRPr="00E32A48">
        <w:rPr>
          <w:b/>
          <w:sz w:val="40"/>
          <w:u w:val="single"/>
        </w:rPr>
        <w:t>.0</w:t>
      </w:r>
      <w:r w:rsidR="00B3612E">
        <w:rPr>
          <w:b/>
          <w:sz w:val="40"/>
          <w:u w:val="single"/>
        </w:rPr>
        <w:t>2.2024</w:t>
      </w:r>
      <w:r w:rsidRPr="00E32A48">
        <w:rPr>
          <w:b/>
          <w:sz w:val="40"/>
          <w:u w:val="single"/>
        </w:rPr>
        <w:t>:</w:t>
      </w:r>
    </w:p>
    <w:p w:rsidR="00B3612E" w:rsidRPr="00B3612E" w:rsidRDefault="00000752" w:rsidP="00B3612E">
      <w:pPr>
        <w:spacing w:after="120"/>
        <w:ind w:firstLine="851"/>
        <w:jc w:val="both"/>
        <w:rPr>
          <w:sz w:val="32"/>
        </w:rPr>
      </w:pPr>
      <w:r w:rsidRPr="00000752">
        <w:rPr>
          <w:sz w:val="32"/>
        </w:rPr>
        <w:t></w:t>
      </w:r>
      <w:r w:rsidR="007C1A70" w:rsidRPr="007C1A70">
        <w:rPr>
          <w:sz w:val="32"/>
        </w:rPr>
        <w:tab/>
      </w:r>
      <w:r w:rsidR="00B3612E" w:rsidRPr="00B3612E">
        <w:rPr>
          <w:sz w:val="32"/>
        </w:rPr>
        <w:t>Выступление ответственного секретаря приемной комиссии</w:t>
      </w:r>
    </w:p>
    <w:p w:rsidR="00B3612E" w:rsidRPr="00B3612E" w:rsidRDefault="00B3612E" w:rsidP="00B3612E">
      <w:pPr>
        <w:spacing w:after="120"/>
        <w:ind w:firstLine="851"/>
        <w:jc w:val="both"/>
        <w:rPr>
          <w:sz w:val="32"/>
        </w:rPr>
      </w:pPr>
      <w:r w:rsidRPr="00B3612E">
        <w:rPr>
          <w:sz w:val="32"/>
        </w:rPr>
        <w:t></w:t>
      </w:r>
      <w:r w:rsidRPr="00B3612E">
        <w:rPr>
          <w:sz w:val="32"/>
        </w:rPr>
        <w:tab/>
        <w:t>Раздача информационных материалов</w:t>
      </w:r>
    </w:p>
    <w:p w:rsidR="00B3612E" w:rsidRPr="00B3612E" w:rsidRDefault="00B3612E" w:rsidP="00B3612E">
      <w:pPr>
        <w:spacing w:after="120"/>
        <w:ind w:firstLine="851"/>
        <w:jc w:val="both"/>
        <w:rPr>
          <w:sz w:val="32"/>
        </w:rPr>
      </w:pPr>
      <w:r w:rsidRPr="00B3612E">
        <w:rPr>
          <w:sz w:val="32"/>
        </w:rPr>
        <w:t></w:t>
      </w:r>
      <w:r w:rsidRPr="00B3612E">
        <w:rPr>
          <w:sz w:val="32"/>
        </w:rPr>
        <w:tab/>
        <w:t xml:space="preserve">Презентация специальностей «Маркетинговая деятельность», «Визуальный </w:t>
      </w:r>
      <w:proofErr w:type="spellStart"/>
      <w:r w:rsidRPr="00B3612E">
        <w:rPr>
          <w:sz w:val="32"/>
        </w:rPr>
        <w:t>мерчендайзинг</w:t>
      </w:r>
      <w:proofErr w:type="spellEnd"/>
      <w:r w:rsidRPr="00B3612E">
        <w:rPr>
          <w:sz w:val="32"/>
        </w:rPr>
        <w:t>» и «Переработка растительного и животного сырья»</w:t>
      </w:r>
    </w:p>
    <w:p w:rsidR="00B3612E" w:rsidRPr="00B3612E" w:rsidRDefault="00B3612E" w:rsidP="00B3612E">
      <w:pPr>
        <w:spacing w:after="120"/>
        <w:ind w:firstLine="851"/>
        <w:jc w:val="both"/>
        <w:rPr>
          <w:sz w:val="32"/>
        </w:rPr>
      </w:pPr>
      <w:r w:rsidRPr="00B3612E">
        <w:rPr>
          <w:sz w:val="32"/>
        </w:rPr>
        <w:t></w:t>
      </w:r>
      <w:r w:rsidRPr="00B3612E">
        <w:rPr>
          <w:sz w:val="32"/>
        </w:rPr>
        <w:tab/>
        <w:t>Консультация по вопросам поступления</w:t>
      </w:r>
    </w:p>
    <w:p w:rsidR="00FB5C37" w:rsidRDefault="00B3612E" w:rsidP="00B3612E">
      <w:pPr>
        <w:spacing w:after="120"/>
        <w:ind w:firstLine="851"/>
        <w:jc w:val="both"/>
        <w:rPr>
          <w:sz w:val="32"/>
        </w:rPr>
      </w:pPr>
      <w:r w:rsidRPr="00B3612E">
        <w:rPr>
          <w:sz w:val="32"/>
        </w:rPr>
        <w:t></w:t>
      </w:r>
      <w:r w:rsidRPr="00B3612E">
        <w:rPr>
          <w:sz w:val="32"/>
        </w:rPr>
        <w:tab/>
        <w:t>Знакомство с материально-технической базой колледжа</w:t>
      </w:r>
    </w:p>
    <w:p w:rsidR="00B3612E" w:rsidRDefault="00B3612E" w:rsidP="00000752">
      <w:pPr>
        <w:spacing w:after="120"/>
        <w:rPr>
          <w:b/>
          <w:sz w:val="40"/>
          <w:u w:val="single"/>
        </w:rPr>
      </w:pPr>
    </w:p>
    <w:p w:rsidR="00000752" w:rsidRPr="00E32A48" w:rsidRDefault="00000752" w:rsidP="00000752">
      <w:pPr>
        <w:spacing w:after="120"/>
        <w:rPr>
          <w:b/>
          <w:sz w:val="40"/>
          <w:u w:val="single"/>
        </w:rPr>
      </w:pPr>
      <w:r w:rsidRPr="00E32A48">
        <w:rPr>
          <w:b/>
          <w:sz w:val="40"/>
          <w:u w:val="single"/>
        </w:rPr>
        <w:t xml:space="preserve">В программе </w:t>
      </w:r>
      <w:r w:rsidR="00607562" w:rsidRPr="00E32A48">
        <w:rPr>
          <w:b/>
          <w:sz w:val="40"/>
          <w:u w:val="single"/>
        </w:rPr>
        <w:t xml:space="preserve">дня </w:t>
      </w:r>
      <w:r w:rsidR="00FB5C37">
        <w:rPr>
          <w:b/>
          <w:sz w:val="40"/>
          <w:u w:val="single"/>
        </w:rPr>
        <w:t>17</w:t>
      </w:r>
      <w:r w:rsidRPr="00E32A48">
        <w:rPr>
          <w:b/>
          <w:sz w:val="40"/>
          <w:u w:val="single"/>
        </w:rPr>
        <w:t>.0</w:t>
      </w:r>
      <w:r w:rsidR="00B3612E">
        <w:rPr>
          <w:b/>
          <w:sz w:val="40"/>
          <w:u w:val="single"/>
        </w:rPr>
        <w:t>2</w:t>
      </w:r>
      <w:r w:rsidRPr="00E32A48">
        <w:rPr>
          <w:b/>
          <w:sz w:val="40"/>
          <w:u w:val="single"/>
        </w:rPr>
        <w:t>.202</w:t>
      </w:r>
      <w:r w:rsidR="00B3612E">
        <w:rPr>
          <w:b/>
          <w:sz w:val="40"/>
          <w:u w:val="single"/>
        </w:rPr>
        <w:t>4</w:t>
      </w:r>
      <w:r w:rsidRPr="00E32A48">
        <w:rPr>
          <w:b/>
          <w:sz w:val="40"/>
          <w:u w:val="single"/>
        </w:rPr>
        <w:t>:</w:t>
      </w:r>
    </w:p>
    <w:p w:rsidR="00B3612E" w:rsidRPr="00B3612E" w:rsidRDefault="00000752" w:rsidP="00B3612E">
      <w:pPr>
        <w:spacing w:after="120"/>
        <w:ind w:firstLine="851"/>
        <w:jc w:val="both"/>
        <w:rPr>
          <w:sz w:val="32"/>
        </w:rPr>
      </w:pPr>
      <w:r w:rsidRPr="00000752">
        <w:rPr>
          <w:sz w:val="32"/>
        </w:rPr>
        <w:t xml:space="preserve"> </w:t>
      </w:r>
      <w:r w:rsidR="007C1A70" w:rsidRPr="007C1A70">
        <w:rPr>
          <w:sz w:val="32"/>
        </w:rPr>
        <w:tab/>
      </w:r>
      <w:r w:rsidR="00B3612E" w:rsidRPr="00B3612E">
        <w:rPr>
          <w:sz w:val="32"/>
        </w:rPr>
        <w:t>Выступление ответственного секретаря приемной комиссии</w:t>
      </w:r>
    </w:p>
    <w:p w:rsidR="00B3612E" w:rsidRPr="00B3612E" w:rsidRDefault="00B3612E" w:rsidP="00B3612E">
      <w:pPr>
        <w:spacing w:after="120"/>
        <w:ind w:firstLine="851"/>
        <w:jc w:val="both"/>
        <w:rPr>
          <w:sz w:val="32"/>
        </w:rPr>
      </w:pPr>
      <w:r w:rsidRPr="00B3612E">
        <w:rPr>
          <w:sz w:val="32"/>
        </w:rPr>
        <w:t></w:t>
      </w:r>
      <w:r w:rsidRPr="00B3612E">
        <w:rPr>
          <w:sz w:val="32"/>
        </w:rPr>
        <w:tab/>
        <w:t>Раздача информационных материалов</w:t>
      </w:r>
    </w:p>
    <w:p w:rsidR="00B3612E" w:rsidRPr="00B3612E" w:rsidRDefault="00B3612E" w:rsidP="00B3612E">
      <w:pPr>
        <w:spacing w:after="120"/>
        <w:ind w:firstLine="851"/>
        <w:jc w:val="both"/>
        <w:rPr>
          <w:sz w:val="32"/>
        </w:rPr>
      </w:pPr>
      <w:r w:rsidRPr="00B3612E">
        <w:rPr>
          <w:sz w:val="32"/>
        </w:rPr>
        <w:t></w:t>
      </w:r>
      <w:r w:rsidRPr="00B3612E">
        <w:rPr>
          <w:sz w:val="32"/>
        </w:rPr>
        <w:tab/>
        <w:t xml:space="preserve">Презентация специальностей «Маркетинговая деятельность», «Визуальный </w:t>
      </w:r>
      <w:proofErr w:type="spellStart"/>
      <w:r w:rsidRPr="00B3612E">
        <w:rPr>
          <w:sz w:val="32"/>
        </w:rPr>
        <w:t>мерчендайзинг</w:t>
      </w:r>
      <w:proofErr w:type="spellEnd"/>
      <w:r w:rsidRPr="00B3612E">
        <w:rPr>
          <w:sz w:val="32"/>
        </w:rPr>
        <w:t>» и «Переработка растительного и животного сырья»</w:t>
      </w:r>
    </w:p>
    <w:p w:rsidR="00B3612E" w:rsidRPr="00B3612E" w:rsidRDefault="00B3612E" w:rsidP="00B3612E">
      <w:pPr>
        <w:spacing w:after="120"/>
        <w:ind w:firstLine="851"/>
        <w:jc w:val="both"/>
        <w:rPr>
          <w:sz w:val="32"/>
        </w:rPr>
      </w:pPr>
      <w:r w:rsidRPr="00B3612E">
        <w:rPr>
          <w:sz w:val="32"/>
        </w:rPr>
        <w:t></w:t>
      </w:r>
      <w:r w:rsidRPr="00B3612E">
        <w:rPr>
          <w:sz w:val="32"/>
        </w:rPr>
        <w:tab/>
        <w:t>Консультация по вопросам поступления</w:t>
      </w:r>
    </w:p>
    <w:p w:rsidR="00061FD6" w:rsidRDefault="00B3612E" w:rsidP="00B3612E">
      <w:pPr>
        <w:spacing w:after="120"/>
        <w:ind w:firstLine="851"/>
        <w:jc w:val="both"/>
        <w:rPr>
          <w:b/>
          <w:i/>
          <w:sz w:val="10"/>
          <w:szCs w:val="10"/>
        </w:rPr>
      </w:pPr>
      <w:r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97AD6F" wp14:editId="30E52A9B">
                <wp:simplePos x="0" y="0"/>
                <wp:positionH relativeFrom="column">
                  <wp:posOffset>-182880</wp:posOffset>
                </wp:positionH>
                <wp:positionV relativeFrom="paragraph">
                  <wp:posOffset>773819</wp:posOffset>
                </wp:positionV>
                <wp:extent cx="6891807" cy="627427"/>
                <wp:effectExtent l="0" t="0" r="23495" b="20320"/>
                <wp:wrapNone/>
                <wp:docPr id="1" name="Лента лицом ввер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1807" cy="627427"/>
                        </a:xfrm>
                        <a:prstGeom prst="ribbon2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58CE" w:rsidRPr="00251EB0" w:rsidRDefault="000158CE" w:rsidP="000158CE">
                            <w:pPr>
                              <w:rPr>
                                <w:b/>
                                <w:i/>
                                <w:color w:val="000000" w:themeColor="text1"/>
                                <w:sz w:val="40"/>
                              </w:rPr>
                            </w:pPr>
                            <w:r w:rsidRPr="00251EB0">
                              <w:rPr>
                                <w:b/>
                                <w:i/>
                                <w:color w:val="000000" w:themeColor="text1"/>
                                <w:sz w:val="40"/>
                              </w:rPr>
                              <w:t>Будем рады все</w:t>
                            </w:r>
                            <w:r w:rsidR="00F50867" w:rsidRPr="00251EB0">
                              <w:rPr>
                                <w:b/>
                                <w:i/>
                                <w:color w:val="000000" w:themeColor="text1"/>
                                <w:sz w:val="40"/>
                              </w:rPr>
                              <w:t>м</w:t>
                            </w:r>
                            <w:r w:rsidRPr="00251EB0">
                              <w:rPr>
                                <w:b/>
                                <w:i/>
                                <w:color w:val="000000" w:themeColor="text1"/>
                                <w:sz w:val="40"/>
                              </w:rPr>
                              <w:t>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7AD6F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1" o:spid="_x0000_s1026" type="#_x0000_t54" style="position:absolute;left:0;text-align:left;margin-left:-14.4pt;margin-top:60.95pt;width:542.65pt;height:4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" adj=",18000" fillcolor="#ffc000" strokecolor="black [3213]" strokeweight="2pt">
                <v:textbox>
                  <w:txbxContent>
                    <w:p w:rsidR="000158CE" w:rsidRPr="00251EB0" w:rsidRDefault="000158CE" w:rsidP="000158CE">
                      <w:pPr>
                        <w:rPr>
                          <w:b/>
                          <w:i/>
                          <w:color w:val="000000" w:themeColor="text1"/>
                          <w:sz w:val="40"/>
                        </w:rPr>
                      </w:pPr>
                      <w:r w:rsidRPr="00251EB0">
                        <w:rPr>
                          <w:b/>
                          <w:i/>
                          <w:color w:val="000000" w:themeColor="text1"/>
                          <w:sz w:val="40"/>
                        </w:rPr>
                        <w:t>Будем рады все</w:t>
                      </w:r>
                      <w:r w:rsidR="00F50867" w:rsidRPr="00251EB0">
                        <w:rPr>
                          <w:b/>
                          <w:i/>
                          <w:color w:val="000000" w:themeColor="text1"/>
                          <w:sz w:val="40"/>
                        </w:rPr>
                        <w:t>м</w:t>
                      </w:r>
                      <w:r w:rsidRPr="00251EB0">
                        <w:rPr>
                          <w:b/>
                          <w:i/>
                          <w:color w:val="000000" w:themeColor="text1"/>
                          <w:sz w:val="40"/>
                        </w:rPr>
                        <w:t>!!!</w:t>
                      </w:r>
                    </w:p>
                  </w:txbxContent>
                </v:textbox>
              </v:shape>
            </w:pict>
          </mc:Fallback>
        </mc:AlternateContent>
      </w:r>
      <w:r w:rsidRPr="00B3612E">
        <w:rPr>
          <w:sz w:val="32"/>
        </w:rPr>
        <w:t></w:t>
      </w:r>
      <w:r w:rsidRPr="00B3612E">
        <w:rPr>
          <w:sz w:val="32"/>
        </w:rPr>
        <w:tab/>
        <w:t>Знакомство с материально-технической базой колледжа</w:t>
      </w:r>
      <w:bookmarkStart w:id="0" w:name="_GoBack"/>
      <w:bookmarkEnd w:id="0"/>
    </w:p>
    <w:sectPr w:rsidR="00061FD6" w:rsidSect="00061FD6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5441A"/>
    <w:multiLevelType w:val="hybridMultilevel"/>
    <w:tmpl w:val="C8A62E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74"/>
    <w:rsid w:val="00000752"/>
    <w:rsid w:val="000029FC"/>
    <w:rsid w:val="000158CE"/>
    <w:rsid w:val="00061FD6"/>
    <w:rsid w:val="00130E34"/>
    <w:rsid w:val="001D2218"/>
    <w:rsid w:val="0024786D"/>
    <w:rsid w:val="00251EB0"/>
    <w:rsid w:val="00414F74"/>
    <w:rsid w:val="005B1FEA"/>
    <w:rsid w:val="00607562"/>
    <w:rsid w:val="007C1A70"/>
    <w:rsid w:val="009B4AD1"/>
    <w:rsid w:val="009D2347"/>
    <w:rsid w:val="00A2161E"/>
    <w:rsid w:val="00A31700"/>
    <w:rsid w:val="00A926D3"/>
    <w:rsid w:val="00B3612E"/>
    <w:rsid w:val="00C21B6A"/>
    <w:rsid w:val="00CC2927"/>
    <w:rsid w:val="00CF25F0"/>
    <w:rsid w:val="00D52458"/>
    <w:rsid w:val="00D6069D"/>
    <w:rsid w:val="00DB7C6A"/>
    <w:rsid w:val="00E32A48"/>
    <w:rsid w:val="00E34F77"/>
    <w:rsid w:val="00E7670A"/>
    <w:rsid w:val="00F00064"/>
    <w:rsid w:val="00F50867"/>
    <w:rsid w:val="00FB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C025"/>
  <w15:docId w15:val="{107B61F6-01BC-46D2-BE68-2E8219B5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C37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Бычкова М Н</cp:lastModifiedBy>
  <cp:revision>3</cp:revision>
  <cp:lastPrinted>2023-04-17T10:03:00Z</cp:lastPrinted>
  <dcterms:created xsi:type="dcterms:W3CDTF">2024-02-06T14:16:00Z</dcterms:created>
  <dcterms:modified xsi:type="dcterms:W3CDTF">2024-02-06T14:16:00Z</dcterms:modified>
</cp:coreProperties>
</file>